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41A" w:rsidRDefault="003C441A" w:rsidP="003C441A">
      <w:pPr>
        <w:widowControl w:val="0"/>
        <w:tabs>
          <w:tab w:val="left" w:pos="1800"/>
        </w:tabs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ИЗБИРАТЕЛЬНАЯ КОМИССИЯ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/>
        <w:t>ДОВОЛЕНСКОГО СЕЛЬСОВЕТА   ДОВОЛЕНСКОГО РАЙОНА НОВОСИБИРСКОЙ ОБЛАСТИ</w:t>
      </w:r>
    </w:p>
    <w:p w:rsidR="003C441A" w:rsidRDefault="003C441A" w:rsidP="003C441A">
      <w:pPr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3C441A" w:rsidRDefault="003C441A" w:rsidP="003C441A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3C441A" w:rsidRDefault="003C441A" w:rsidP="003C441A">
      <w:pPr>
        <w:pStyle w:val="a4"/>
        <w:spacing w:after="0"/>
        <w:rPr>
          <w:b/>
          <w:bCs/>
        </w:rPr>
      </w:pPr>
    </w:p>
    <w:p w:rsidR="003C441A" w:rsidRDefault="003C441A" w:rsidP="003C441A">
      <w:pPr>
        <w:pStyle w:val="a4"/>
        <w:spacing w:after="0"/>
      </w:pPr>
    </w:p>
    <w:p w:rsidR="003C441A" w:rsidRDefault="002D6ECA" w:rsidP="003C441A">
      <w:pPr>
        <w:pStyle w:val="a4"/>
        <w:spacing w:after="0"/>
        <w:jc w:val="left"/>
      </w:pPr>
      <w:r>
        <w:t>24.07.</w:t>
      </w:r>
      <w:r w:rsidR="003C441A">
        <w:t xml:space="preserve">2015 года                                                                                    №  </w:t>
      </w:r>
      <w:r>
        <w:t>142</w:t>
      </w:r>
      <w:bookmarkStart w:id="0" w:name="_GoBack"/>
      <w:bookmarkEnd w:id="0"/>
      <w:r w:rsidR="003C441A">
        <w:t xml:space="preserve">          </w:t>
      </w:r>
    </w:p>
    <w:p w:rsidR="003C441A" w:rsidRDefault="003C441A" w:rsidP="003C441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12 час. 30 мин.                                                                                  </w:t>
      </w:r>
    </w:p>
    <w:p w:rsidR="003C441A" w:rsidRDefault="003C441A" w:rsidP="003C441A">
      <w:pPr>
        <w:pStyle w:val="a4"/>
        <w:spacing w:after="0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4683"/>
      </w:tblGrid>
      <w:tr w:rsidR="003C441A" w:rsidTr="003C441A">
        <w:trPr>
          <w:trHeight w:val="423"/>
        </w:trPr>
        <w:tc>
          <w:tcPr>
            <w:tcW w:w="4785" w:type="dxa"/>
          </w:tcPr>
          <w:p w:rsidR="003C441A" w:rsidRDefault="003C4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3" w:type="dxa"/>
            <w:hideMark/>
          </w:tcPr>
          <w:p w:rsidR="003C441A" w:rsidRDefault="003C441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</w:t>
            </w:r>
          </w:p>
        </w:tc>
      </w:tr>
      <w:tr w:rsidR="003C441A" w:rsidTr="003C441A">
        <w:trPr>
          <w:trHeight w:val="1216"/>
        </w:trPr>
        <w:tc>
          <w:tcPr>
            <w:tcW w:w="9468" w:type="dxa"/>
            <w:gridSpan w:val="2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3C441A" w:rsidRDefault="003C441A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регистрации Куржаевой Елены Дмитриевны</w:t>
            </w:r>
            <w:r>
              <w:rPr>
                <w:b/>
                <w:bCs/>
                <w:sz w:val="28"/>
                <w:szCs w:val="28"/>
              </w:rPr>
              <w:br/>
              <w:t xml:space="preserve"> кандидатом в </w:t>
            </w:r>
            <w:r>
              <w:rPr>
                <w:b/>
                <w:sz w:val="28"/>
                <w:szCs w:val="28"/>
              </w:rPr>
              <w:t>депутаты</w:t>
            </w:r>
            <w:r>
              <w:rPr>
                <w:b/>
                <w:sz w:val="28"/>
                <w:szCs w:val="28"/>
              </w:rPr>
              <w:br/>
              <w:t>Совета депутатов  Доволенского  сельсовета</w:t>
            </w:r>
          </w:p>
          <w:p w:rsidR="003C441A" w:rsidRDefault="003C441A">
            <w:pPr>
              <w:pStyle w:val="a3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</w:rPr>
            </w:pPr>
          </w:p>
          <w:p w:rsidR="003C441A" w:rsidRDefault="003C441A" w:rsidP="00321E8B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Проверив  соответствие порядка выдвижения кандидата в депутаты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Совета депутатов Доволенского сельсовета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Доволенского района Новосибирской области,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 избирательная комиссия Доволенского сельсовета установила следующее: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 Порядок выдвижения кандидата в депутаты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Совета депутатов Доволенского сельсовета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Доволенского района Новосибирской области</w:t>
            </w:r>
            <w:r>
              <w:rPr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порядок сбора подписей и оформления подписных листов, документы, представленные для регистрации</w:t>
            </w:r>
            <w:r>
              <w:rPr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 Кандидатом в депутаты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Совета депутатов Доволенского сельсовета Куржаевой Еленой Дмитриевной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было представлено  14подписей избирателей. В соответствии со статьей 41 Закона Новосибирской области «О выборах депутатов представительных органов муниципальных образований в Новосибирской области», было проверено 14 подписей, недействительными и (или) недостоверными были признаны  1, или   7 процентов подписей.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  В соответствии со статьей 42 Закона Новосибирской области «О выборах депутатов представительных органов муниципальных образований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Новосибирской области», избирательная комиссия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Доволенского сельсовета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решила:</w:t>
            </w:r>
          </w:p>
        </w:tc>
      </w:tr>
    </w:tbl>
    <w:p w:rsidR="003C441A" w:rsidRDefault="003C441A" w:rsidP="003C44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1. Зарегистрировать </w:t>
      </w:r>
      <w:r>
        <w:rPr>
          <w:rFonts w:ascii="Times New Roman" w:hAnsi="Times New Roman" w:cs="Times New Roman"/>
          <w:bCs/>
          <w:sz w:val="28"/>
          <w:szCs w:val="28"/>
        </w:rPr>
        <w:t xml:space="preserve">Куржаеву Елену Дмитриевну </w:t>
      </w:r>
      <w:r>
        <w:rPr>
          <w:rFonts w:ascii="Times New Roman" w:hAnsi="Times New Roman" w:cs="Times New Roman"/>
          <w:sz w:val="28"/>
          <w:szCs w:val="28"/>
        </w:rPr>
        <w:t xml:space="preserve"> 15.04. 1977 года рождения,  с. Довольное,  Доволенского района Новосибирской области, </w:t>
      </w:r>
      <w:r>
        <w:rPr>
          <w:rFonts w:ascii="Times New Roman" w:hAnsi="Times New Roman" w:cs="Times New Roman"/>
          <w:sz w:val="28"/>
          <w:szCs w:val="28"/>
        </w:rPr>
        <w:br/>
        <w:t xml:space="preserve">ул. Солнечная 4,  МКОУ Доволенская средняя общеобразовательная школа №1,  учитель, выдвинувшую свою кандидатуру </w:t>
      </w:r>
      <w:r>
        <w:rPr>
          <w:rFonts w:ascii="Times New Roman" w:hAnsi="Times New Roman" w:cs="Times New Roman"/>
          <w:bCs/>
          <w:sz w:val="28"/>
          <w:szCs w:val="28"/>
        </w:rPr>
        <w:t xml:space="preserve">кандидата в </w:t>
      </w:r>
      <w:r>
        <w:rPr>
          <w:rFonts w:ascii="Times New Roman" w:hAnsi="Times New Roman" w:cs="Times New Roman"/>
          <w:sz w:val="28"/>
          <w:szCs w:val="28"/>
        </w:rPr>
        <w:t>депутаты Совета депутатов  Доволенского сельсовета  12  июля 2015 года в 16час.20 мин.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2. Выдать</w:t>
      </w:r>
      <w:r w:rsidRPr="003C441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Куржаевой  Елене Дмитриевне </w:t>
      </w:r>
      <w:r>
        <w:rPr>
          <w:rFonts w:ascii="Times New Roman" w:hAnsi="Times New Roman" w:cs="Times New Roman"/>
          <w:sz w:val="28"/>
          <w:szCs w:val="28"/>
        </w:rPr>
        <w:t xml:space="preserve"> удостоверение о регистрации установленного образца.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3. Контроль  за выполнением настоящего решения возложить на Штервенскую Светлану Алексеевну.</w:t>
      </w:r>
    </w:p>
    <w:p w:rsidR="003C441A" w:rsidRDefault="003C441A" w:rsidP="003C441A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948"/>
        <w:gridCol w:w="2520"/>
      </w:tblGrid>
      <w:tr w:rsidR="003C441A" w:rsidTr="003C441A">
        <w:tc>
          <w:tcPr>
            <w:tcW w:w="6948" w:type="dxa"/>
            <w:hideMark/>
          </w:tcPr>
          <w:p w:rsidR="003C441A" w:rsidRDefault="003C441A">
            <w:pPr>
              <w:pStyle w:val="3"/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комиссии </w:t>
            </w:r>
          </w:p>
        </w:tc>
        <w:tc>
          <w:tcPr>
            <w:tcW w:w="2520" w:type="dxa"/>
            <w:hideMark/>
          </w:tcPr>
          <w:p w:rsidR="003C441A" w:rsidRDefault="003C441A">
            <w:pPr>
              <w:pStyle w:val="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А. Штервенская</w:t>
            </w:r>
          </w:p>
        </w:tc>
      </w:tr>
      <w:tr w:rsidR="003C441A" w:rsidTr="003C441A">
        <w:tc>
          <w:tcPr>
            <w:tcW w:w="6948" w:type="dxa"/>
          </w:tcPr>
          <w:p w:rsidR="003C441A" w:rsidRDefault="003C441A">
            <w:pPr>
              <w:pStyle w:val="3"/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3C441A" w:rsidRDefault="003C441A">
            <w:pPr>
              <w:pStyle w:val="3"/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комиссии         </w:t>
            </w:r>
          </w:p>
        </w:tc>
        <w:tc>
          <w:tcPr>
            <w:tcW w:w="2520" w:type="dxa"/>
          </w:tcPr>
          <w:p w:rsidR="003C441A" w:rsidRDefault="003C441A">
            <w:pPr>
              <w:pStyle w:val="3"/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3C441A" w:rsidRDefault="003C441A">
            <w:pPr>
              <w:pStyle w:val="3"/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Татаренко</w:t>
            </w:r>
          </w:p>
        </w:tc>
      </w:tr>
    </w:tbl>
    <w:p w:rsidR="003C441A" w:rsidRDefault="003C441A" w:rsidP="003C441A"/>
    <w:p w:rsidR="00C80F5C" w:rsidRDefault="00C80F5C"/>
    <w:sectPr w:rsidR="00C80F5C" w:rsidSect="00613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C441A"/>
    <w:rsid w:val="002D6ECA"/>
    <w:rsid w:val="00321E8B"/>
    <w:rsid w:val="003C441A"/>
    <w:rsid w:val="00613381"/>
    <w:rsid w:val="00C8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3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3C4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3C441A"/>
    <w:pPr>
      <w:spacing w:after="12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semiHidden/>
    <w:rsid w:val="003C441A"/>
    <w:rPr>
      <w:rFonts w:ascii="Times New Roman" w:eastAsia="Times New Roman" w:hAnsi="Times New Roman" w:cs="Times New Roman"/>
      <w:sz w:val="28"/>
      <w:szCs w:val="28"/>
    </w:rPr>
  </w:style>
  <w:style w:type="paragraph" w:styleId="3">
    <w:name w:val="Body Text Indent 3"/>
    <w:basedOn w:val="a"/>
    <w:link w:val="30"/>
    <w:uiPriority w:val="99"/>
    <w:unhideWhenUsed/>
    <w:rsid w:val="003C441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C441A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382</Words>
  <Characters>2179</Characters>
  <Application>Microsoft Office Word</Application>
  <DocSecurity>0</DocSecurity>
  <Lines>18</Lines>
  <Paragraphs>5</Paragraphs>
  <ScaleCrop>false</ScaleCrop>
  <Company>Microsoft</Company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евросеть</cp:lastModifiedBy>
  <cp:revision>7</cp:revision>
  <dcterms:created xsi:type="dcterms:W3CDTF">2015-07-21T14:48:00Z</dcterms:created>
  <dcterms:modified xsi:type="dcterms:W3CDTF">2015-07-27T03:32:00Z</dcterms:modified>
</cp:coreProperties>
</file>